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1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0361A">
        <w:rPr>
          <w:rFonts w:ascii="Times New Roman" w:hAnsi="Times New Roman" w:cs="Times New Roman"/>
          <w:sz w:val="24"/>
          <w:szCs w:val="24"/>
        </w:rPr>
        <w:t>текущей</w:t>
      </w:r>
      <w:r>
        <w:rPr>
          <w:rFonts w:ascii="Times New Roman" w:hAnsi="Times New Roman" w:cs="Times New Roman"/>
          <w:sz w:val="24"/>
          <w:szCs w:val="24"/>
        </w:rPr>
        <w:t xml:space="preserve"> проверки по предоставлению муниципальной услуги « 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361A" w:rsidRDefault="000E6F36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D0361A">
        <w:rPr>
          <w:rFonts w:ascii="Times New Roman" w:hAnsi="Times New Roman" w:cs="Times New Roman"/>
          <w:sz w:val="24"/>
          <w:szCs w:val="24"/>
        </w:rPr>
        <w:t>.0</w:t>
      </w:r>
      <w:r w:rsidR="00830EC0">
        <w:rPr>
          <w:rFonts w:ascii="Times New Roman" w:hAnsi="Times New Roman" w:cs="Times New Roman"/>
          <w:sz w:val="24"/>
          <w:szCs w:val="24"/>
        </w:rPr>
        <w:t>4.2020</w:t>
      </w:r>
      <w:r w:rsidR="00D0361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D036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0361A">
        <w:rPr>
          <w:rFonts w:ascii="Times New Roman" w:hAnsi="Times New Roman" w:cs="Times New Roman"/>
          <w:sz w:val="24"/>
          <w:szCs w:val="24"/>
        </w:rPr>
        <w:t>анойлин</w:t>
      </w:r>
    </w:p>
    <w:p w:rsidR="00D0361A" w:rsidRDefault="00D0361A" w:rsidP="008D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</w:t>
      </w:r>
      <w:r w:rsidR="00FE1FC7">
        <w:rPr>
          <w:rFonts w:ascii="Times New Roman" w:hAnsi="Times New Roman" w:cs="Times New Roman"/>
          <w:sz w:val="24"/>
          <w:szCs w:val="24"/>
        </w:rPr>
        <w:t>твии с постановлением ад</w:t>
      </w:r>
      <w:r>
        <w:rPr>
          <w:rFonts w:ascii="Times New Roman" w:hAnsi="Times New Roman" w:cs="Times New Roman"/>
          <w:sz w:val="24"/>
          <w:szCs w:val="24"/>
        </w:rPr>
        <w:t>министрации Манойлинского сельского поселения Клетского муниципального ра</w:t>
      </w:r>
      <w:r w:rsidR="00830EC0">
        <w:rPr>
          <w:rFonts w:ascii="Times New Roman" w:hAnsi="Times New Roman" w:cs="Times New Roman"/>
          <w:sz w:val="24"/>
          <w:szCs w:val="24"/>
        </w:rPr>
        <w:t xml:space="preserve">йона Волгоградской области от 26.11.2019г. № 98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» проведена текущая проверка по соблюдению и исполнению специалистом 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1A" w:rsidRDefault="00D0361A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D0361A" w:rsidRDefault="00830EC0" w:rsidP="00D036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2020</w:t>
      </w:r>
      <w:r w:rsidR="00D036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0C36">
        <w:rPr>
          <w:rFonts w:ascii="Times New Roman" w:hAnsi="Times New Roman" w:cs="Times New Roman"/>
          <w:sz w:val="24"/>
          <w:szCs w:val="24"/>
        </w:rPr>
        <w:t>выдано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100</w:t>
      </w:r>
      <w:r w:rsidR="008D0C36">
        <w:rPr>
          <w:rFonts w:ascii="Times New Roman" w:hAnsi="Times New Roman" w:cs="Times New Roman"/>
          <w:sz w:val="24"/>
          <w:szCs w:val="24"/>
        </w:rPr>
        <w:t xml:space="preserve"> справок и выписок из </w:t>
      </w:r>
      <w:proofErr w:type="spellStart"/>
      <w:r w:rsidR="008D0C3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D0C36">
        <w:rPr>
          <w:rFonts w:ascii="Times New Roman" w:hAnsi="Times New Roman" w:cs="Times New Roman"/>
          <w:sz w:val="24"/>
          <w:szCs w:val="24"/>
        </w:rPr>
        <w:t xml:space="preserve"> и домовой книг по устным и письменным обращениям граждан и организаций (учреждений)</w:t>
      </w:r>
      <w:r>
        <w:rPr>
          <w:rFonts w:ascii="Times New Roman" w:hAnsi="Times New Roman" w:cs="Times New Roman"/>
          <w:sz w:val="24"/>
          <w:szCs w:val="24"/>
        </w:rPr>
        <w:t>, из них по обращению граждан (физических лиц) – 92, по обращению юридических лиц (организаций, учреждений) - 8</w:t>
      </w:r>
      <w:r w:rsid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44"/>
      <w:r w:rsidRPr="008D0C36">
        <w:rPr>
          <w:rFonts w:ascii="Times New Roman" w:hAnsi="Times New Roman" w:cs="Times New Roman"/>
          <w:sz w:val="24"/>
          <w:szCs w:val="24"/>
        </w:rPr>
        <w:t>Оформленные в установленном порядке выписки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</w:t>
      </w:r>
      <w:r w:rsidR="00830EC0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FE1FC7">
        <w:rPr>
          <w:rFonts w:ascii="Times New Roman" w:hAnsi="Times New Roman" w:cs="Times New Roman"/>
          <w:sz w:val="24"/>
          <w:szCs w:val="24"/>
        </w:rPr>
        <w:t xml:space="preserve"> книг</w:t>
      </w:r>
      <w:r w:rsidR="00830EC0">
        <w:rPr>
          <w:rFonts w:ascii="Times New Roman" w:hAnsi="Times New Roman" w:cs="Times New Roman"/>
          <w:sz w:val="24"/>
          <w:szCs w:val="24"/>
        </w:rPr>
        <w:t>и</w:t>
      </w:r>
      <w:r w:rsidR="00FE1FC7">
        <w:rPr>
          <w:rFonts w:ascii="Times New Roman" w:hAnsi="Times New Roman" w:cs="Times New Roman"/>
          <w:sz w:val="24"/>
          <w:szCs w:val="24"/>
        </w:rPr>
        <w:t xml:space="preserve"> выданы заявителю </w:t>
      </w:r>
      <w:r>
        <w:rPr>
          <w:rFonts w:ascii="Times New Roman" w:hAnsi="Times New Roman" w:cs="Times New Roman"/>
          <w:sz w:val="24"/>
          <w:szCs w:val="24"/>
        </w:rPr>
        <w:t xml:space="preserve">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72"/>
      <w:bookmarkEnd w:id="0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Манойлинского сельского поселения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Т.С</w:t>
      </w:r>
      <w:r>
        <w:rPr>
          <w:rFonts w:ascii="Times New Roman" w:hAnsi="Times New Roman" w:cs="Times New Roman"/>
          <w:sz w:val="24"/>
          <w:szCs w:val="24"/>
        </w:rPr>
        <w:t>., ответственный</w:t>
      </w:r>
      <w:r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bookmarkStart w:id="2" w:name="sub_3721"/>
      <w:bookmarkEnd w:id="1"/>
      <w:r>
        <w:rPr>
          <w:rFonts w:ascii="Times New Roman" w:hAnsi="Times New Roman" w:cs="Times New Roman"/>
          <w:sz w:val="24"/>
          <w:szCs w:val="24"/>
        </w:rPr>
        <w:t>исполнила возложенные на нее</w:t>
      </w:r>
      <w:r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bookmarkStart w:id="3" w:name="sub_3722"/>
      <w:bookmarkEnd w:id="2"/>
      <w:r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bookmarkEnd w:id="3"/>
    <w:p w:rsidR="008D0C36" w:rsidRDefault="008D0C36" w:rsidP="008D0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36" w:rsidRDefault="008D0C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текущей проверки по предоставлению муниципальной услуги «Выдача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2C8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830EC0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830EC0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3D32C8" w:rsidRPr="00D0361A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830EC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текущей проверки по предоставлению муниципальной услуги «Предоставление архивных справок, выписок, копий архивных документов, копий правовых актов администрации Манойлинского сельского поселения»</w:t>
      </w:r>
    </w:p>
    <w:p w:rsidR="003B2658" w:rsidRDefault="003D32E7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  <w:r w:rsidR="003B265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3B26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2658">
        <w:rPr>
          <w:rFonts w:ascii="Times New Roman" w:hAnsi="Times New Roman" w:cs="Times New Roman"/>
          <w:sz w:val="24"/>
          <w:szCs w:val="24"/>
        </w:rPr>
        <w:t>анойлин</w:t>
      </w:r>
    </w:p>
    <w:p w:rsidR="003B2658" w:rsidRDefault="003B2658" w:rsidP="003B2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администрации Манойлинского сельского поселения Клетского муниципального ра</w:t>
      </w:r>
      <w:r w:rsidR="003D32E7">
        <w:rPr>
          <w:rFonts w:ascii="Times New Roman" w:hAnsi="Times New Roman" w:cs="Times New Roman"/>
          <w:sz w:val="24"/>
          <w:szCs w:val="24"/>
        </w:rPr>
        <w:t>йона Волгоградской области от 20.02.2019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D32E7">
        <w:rPr>
          <w:rFonts w:ascii="Times New Roman" w:hAnsi="Times New Roman" w:cs="Times New Roman"/>
          <w:sz w:val="24"/>
          <w:szCs w:val="24"/>
        </w:rPr>
        <w:t xml:space="preserve"> №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3D32E7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>
        <w:rPr>
          <w:rFonts w:ascii="Times New Roman" w:hAnsi="Times New Roman" w:cs="Times New Roman"/>
          <w:sz w:val="24"/>
          <w:szCs w:val="24"/>
        </w:rPr>
        <w:t xml:space="preserve">» проведена текущая проверка по соблюдению и исполнению специалистом 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658" w:rsidRDefault="003B2658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3B2658" w:rsidRDefault="003D32E7" w:rsidP="003B2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2020</w:t>
      </w:r>
      <w:r w:rsidR="003B2658">
        <w:rPr>
          <w:rFonts w:ascii="Times New Roman" w:hAnsi="Times New Roman" w:cs="Times New Roman"/>
          <w:sz w:val="24"/>
          <w:szCs w:val="24"/>
        </w:rPr>
        <w:t xml:space="preserve"> года выдано в установленном порядке </w:t>
      </w:r>
      <w:r w:rsidR="00624F39">
        <w:rPr>
          <w:rFonts w:ascii="Times New Roman" w:hAnsi="Times New Roman" w:cs="Times New Roman"/>
          <w:sz w:val="24"/>
          <w:szCs w:val="24"/>
        </w:rPr>
        <w:t xml:space="preserve">2 архивные справки </w:t>
      </w:r>
      <w:r w:rsidR="003B2658">
        <w:rPr>
          <w:rFonts w:ascii="Times New Roman" w:hAnsi="Times New Roman" w:cs="Times New Roman"/>
          <w:sz w:val="24"/>
          <w:szCs w:val="24"/>
        </w:rPr>
        <w:t>по письменным обращениям граждан и организаций (учреждений).</w:t>
      </w:r>
    </w:p>
    <w:p w:rsidR="003B2658" w:rsidRPr="008D0C36" w:rsidRDefault="003B2658" w:rsidP="003B265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36">
        <w:rPr>
          <w:rFonts w:ascii="Times New Roman" w:hAnsi="Times New Roman" w:cs="Times New Roman"/>
          <w:sz w:val="24"/>
          <w:szCs w:val="24"/>
        </w:rPr>
        <w:t xml:space="preserve">Оформленные в установленном порядке </w:t>
      </w:r>
      <w:r w:rsidR="00624F39">
        <w:rPr>
          <w:rFonts w:ascii="Times New Roman" w:hAnsi="Times New Roman" w:cs="Times New Roman"/>
          <w:sz w:val="24"/>
          <w:szCs w:val="24"/>
        </w:rPr>
        <w:t>архивные справки, выписки, копии архивных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выданы заявителю 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3B2658" w:rsidRPr="008D0C36" w:rsidRDefault="00624F39" w:rsidP="003B265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3B2658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Князева С.Ю</w:t>
      </w:r>
      <w:r w:rsidR="003B2658">
        <w:rPr>
          <w:rFonts w:ascii="Times New Roman" w:hAnsi="Times New Roman" w:cs="Times New Roman"/>
          <w:sz w:val="24"/>
          <w:szCs w:val="24"/>
        </w:rPr>
        <w:t>., ответственный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 w:rsidR="003B2658">
        <w:rPr>
          <w:rFonts w:ascii="Times New Roman" w:hAnsi="Times New Roman" w:cs="Times New Roman"/>
          <w:sz w:val="24"/>
          <w:szCs w:val="24"/>
        </w:rPr>
        <w:t>нии муниципальной услуги исполнила возложенные на нее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 w:rsidR="003B2658"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p w:rsidR="003B2658" w:rsidRDefault="003B2658" w:rsidP="003B26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текущей проверки по предоставлению муниципальной услуги «</w:t>
      </w:r>
      <w:r w:rsidR="003D32E7">
        <w:rPr>
          <w:rFonts w:ascii="Times New Roman" w:hAnsi="Times New Roman" w:cs="Times New Roman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>
        <w:rPr>
          <w:rFonts w:ascii="Times New Roman" w:hAnsi="Times New Roman" w:cs="Times New Roman"/>
          <w:sz w:val="24"/>
          <w:szCs w:val="24"/>
        </w:rPr>
        <w:t>» нарушений не выявлено.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3D32E7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3D32E7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2658" w:rsidRDefault="00624F39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3B26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B2658" w:rsidRPr="00D0361A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624F39">
        <w:rPr>
          <w:rFonts w:ascii="Times New Roman" w:hAnsi="Times New Roman" w:cs="Times New Roman"/>
          <w:sz w:val="24"/>
          <w:szCs w:val="24"/>
        </w:rPr>
        <w:t>С.Ю. Князева</w:t>
      </w: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624F39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администрацией Манойлинского сельского поселения Клетского муниципального района Волгоградской области </w:t>
      </w:r>
    </w:p>
    <w:p w:rsidR="003B2658" w:rsidRDefault="003D32E7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2020</w:t>
      </w:r>
      <w:r w:rsidR="00624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F39" w:rsidRDefault="00624F39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8256A5" w:rsidRPr="008256A5">
        <w:rPr>
          <w:rFonts w:ascii="Times New Roman" w:hAnsi="Times New Roman" w:cs="Times New Roman"/>
          <w:sz w:val="24"/>
          <w:szCs w:val="24"/>
        </w:rPr>
        <w:t>Предоставление информации (выписки) об объектах учета из реестра муниципального имущества</w:t>
      </w:r>
      <w:r w:rsidR="008256A5">
        <w:rPr>
          <w:rFonts w:ascii="Times New Roman" w:hAnsi="Times New Roman" w:cs="Times New Roman"/>
          <w:sz w:val="24"/>
          <w:szCs w:val="24"/>
        </w:rPr>
        <w:t>» 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8256A5" w:rsidRPr="008256A5">
        <w:rPr>
          <w:rFonts w:ascii="Times New Roman" w:hAnsi="Times New Roman" w:cs="Times New Roman"/>
          <w:sz w:val="24"/>
          <w:szCs w:val="24"/>
        </w:rPr>
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</w:r>
      <w:r w:rsidR="008256A5">
        <w:rPr>
          <w:rFonts w:ascii="Times New Roman" w:hAnsi="Times New Roman" w:cs="Times New Roman"/>
          <w:sz w:val="24"/>
          <w:szCs w:val="24"/>
        </w:rPr>
        <w:t>»  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483C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</w:t>
      </w:r>
      <w:r w:rsidR="000E6F36">
        <w:rPr>
          <w:rFonts w:ascii="Times New Roman" w:hAnsi="Times New Roman" w:cs="Times New Roman"/>
          <w:sz w:val="24"/>
          <w:szCs w:val="24"/>
        </w:rPr>
        <w:t xml:space="preserve">ой области» </w:t>
      </w:r>
      <w:r w:rsidR="008256A5">
        <w:rPr>
          <w:rFonts w:ascii="Times New Roman" w:hAnsi="Times New Roman" w:cs="Times New Roman"/>
          <w:sz w:val="24"/>
          <w:szCs w:val="24"/>
        </w:rPr>
        <w:t xml:space="preserve">  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483CA5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6B2B2C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</w:t>
      </w:r>
      <w:r w:rsidR="008256A5">
        <w:rPr>
          <w:rFonts w:ascii="Times New Roman" w:hAnsi="Times New Roman" w:cs="Times New Roman"/>
          <w:sz w:val="24"/>
          <w:szCs w:val="24"/>
        </w:rPr>
        <w:t>ального найма» в 1 квартале 2020</w:t>
      </w:r>
      <w:r w:rsidR="006B2B2C"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  <w:proofErr w:type="gramEnd"/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BC29CC">
        <w:rPr>
          <w:rFonts w:ascii="Times New Roman" w:hAnsi="Times New Roman"/>
          <w:sz w:val="24"/>
          <w:szCs w:val="24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6D3133">
        <w:rPr>
          <w:rFonts w:ascii="Times New Roman" w:hAnsi="Times New Roman"/>
          <w:sz w:val="24"/>
          <w:szCs w:val="24"/>
        </w:rPr>
        <w:t xml:space="preserve"> муниципальной услуги "Принятие граждан на учет в качестве нуждающихся в жилых помещениях, предоставляемых по договорам социального найма"</w:t>
      </w:r>
      <w:r>
        <w:rPr>
          <w:rFonts w:ascii="Times New Roman" w:hAnsi="Times New Roman"/>
          <w:sz w:val="24"/>
          <w:szCs w:val="24"/>
        </w:rPr>
        <w:t xml:space="preserve">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муниципальной услуги «Предоставление порубочного билета (или) разрешения на пересадку деревьев и кустарников»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AB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Pr="00AB7B48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по результатам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Pr="0079691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</w:t>
      </w:r>
      <w:r w:rsidRPr="00796917">
        <w:rPr>
          <w:rFonts w:ascii="Times New Roman" w:hAnsi="Times New Roman" w:cs="Times New Roman"/>
          <w:bCs/>
          <w:sz w:val="24"/>
          <w:szCs w:val="24"/>
        </w:rPr>
        <w:lastRenderedPageBreak/>
        <w:t>сельских территорий на 2014-2017 годы и на период до 2020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муниципальной услуги «Предоставление земельного участка без проведения торгов»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60EAA">
        <w:rPr>
          <w:rFonts w:ascii="Times New Roman" w:hAnsi="Times New Roman" w:cs="Times New Roman"/>
          <w:bCs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EAA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  <w:r w:rsidR="008256A5">
        <w:rPr>
          <w:rFonts w:ascii="Times New Roman" w:hAnsi="Times New Roman" w:cs="Times New Roman"/>
          <w:sz w:val="24"/>
          <w:szCs w:val="24"/>
        </w:rPr>
        <w:t xml:space="preserve"> в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8256A5" w:rsidRPr="008256A5" w:rsidRDefault="008256A5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825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56A5">
        <w:rPr>
          <w:rFonts w:ascii="Times New Roman" w:hAnsi="Times New Roman" w:cs="Times New Roman"/>
          <w:sz w:val="24"/>
          <w:szCs w:val="24"/>
        </w:rPr>
        <w:t xml:space="preserve"> </w:t>
      </w:r>
      <w:r w:rsidRPr="008256A5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оказывалось.</w:t>
      </w:r>
    </w:p>
    <w:p w:rsidR="008256A5" w:rsidRPr="008256A5" w:rsidRDefault="008256A5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</w:t>
      </w:r>
      <w:r w:rsidRPr="003450B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91432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9143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432F">
        <w:rPr>
          <w:rFonts w:ascii="Times New Roman" w:hAnsi="Times New Roman" w:cs="Times New Roman"/>
          <w:sz w:val="24"/>
          <w:szCs w:val="24"/>
        </w:rPr>
        <w:t xml:space="preserve"> </w:t>
      </w:r>
      <w:r w:rsidRPr="0091432F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Pr="008256A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256A5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участков,     находящихся в муниципальной собственности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/>
          <w:sz w:val="24"/>
          <w:szCs w:val="24"/>
        </w:rPr>
        <w:t>Принятие решения</w:t>
      </w:r>
      <w:r w:rsidRPr="008256A5">
        <w:rPr>
          <w:rFonts w:ascii="Times New Roman" w:hAnsi="Times New Roman"/>
          <w:bCs/>
          <w:sz w:val="24"/>
          <w:szCs w:val="24"/>
        </w:rPr>
        <w:t xml:space="preserve"> </w:t>
      </w:r>
      <w:r w:rsidRPr="008256A5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8256A5">
        <w:rPr>
          <w:rFonts w:ascii="Times New Roman" w:hAnsi="Times New Roman"/>
          <w:sz w:val="24"/>
          <w:szCs w:val="24"/>
        </w:rPr>
        <w:t>ии ау</w:t>
      </w:r>
      <w:proofErr w:type="gramEnd"/>
      <w:r w:rsidRPr="008256A5">
        <w:rPr>
          <w:rFonts w:ascii="Times New Roman" w:hAnsi="Times New Roman"/>
          <w:sz w:val="24"/>
          <w:szCs w:val="24"/>
        </w:rPr>
        <w:t>кциона по продаже земельных участков, находящихся в муниципальной собственности Манойлинского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«</w:t>
      </w:r>
      <w:r w:rsidRPr="008256A5">
        <w:rPr>
          <w:rFonts w:ascii="Times New Roman" w:hAnsi="Times New Roman"/>
          <w:sz w:val="24"/>
          <w:szCs w:val="24"/>
        </w:rPr>
        <w:t>Продажа земельных участков, находящихся в муниципальной собственности Манойлинского сельского поселения,  без проведения торгов</w:t>
      </w:r>
      <w:r>
        <w:rPr>
          <w:rFonts w:ascii="Times New Roman" w:hAnsi="Times New Roman" w:cs="Times New Roman"/>
          <w:bCs/>
          <w:sz w:val="24"/>
          <w:szCs w:val="24"/>
        </w:rPr>
        <w:t>» в 1 квартале 2020 года не оказывалось.</w:t>
      </w:r>
    </w:p>
    <w:p w:rsidR="008256A5" w:rsidRPr="008256A5" w:rsidRDefault="008256A5" w:rsidP="008256A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CA5" w:rsidRPr="008256A5" w:rsidRDefault="00483CA5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8256A5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8256A5">
        <w:rPr>
          <w:rFonts w:ascii="Times New Roman" w:hAnsi="Times New Roman" w:cs="Times New Roman"/>
          <w:sz w:val="24"/>
          <w:szCs w:val="24"/>
        </w:rPr>
        <w:t>Е.С. Кнехт</w:t>
      </w:r>
      <w:bookmarkStart w:id="4" w:name="_GoBack"/>
      <w:bookmarkEnd w:id="4"/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P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6928" w:rsidRPr="001A6928" w:rsidSect="006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12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98C"/>
    <w:multiLevelType w:val="hybridMultilevel"/>
    <w:tmpl w:val="D92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9D4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1E85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3FCE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FAD"/>
    <w:multiLevelType w:val="hybridMultilevel"/>
    <w:tmpl w:val="F7D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F51FC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940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0BB9"/>
    <w:multiLevelType w:val="hybridMultilevel"/>
    <w:tmpl w:val="F9943B98"/>
    <w:lvl w:ilvl="0" w:tplc="E20C6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365DA6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7EF"/>
    <w:multiLevelType w:val="hybridMultilevel"/>
    <w:tmpl w:val="3B104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96269"/>
    <w:multiLevelType w:val="hybridMultilevel"/>
    <w:tmpl w:val="5F7A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33F3"/>
    <w:multiLevelType w:val="hybridMultilevel"/>
    <w:tmpl w:val="E7F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28"/>
    <w:rsid w:val="000730B7"/>
    <w:rsid w:val="000E6F36"/>
    <w:rsid w:val="000F3A8C"/>
    <w:rsid w:val="001268DA"/>
    <w:rsid w:val="001335FE"/>
    <w:rsid w:val="001A6928"/>
    <w:rsid w:val="00392968"/>
    <w:rsid w:val="003B2658"/>
    <w:rsid w:val="003D32C8"/>
    <w:rsid w:val="003D32E7"/>
    <w:rsid w:val="004325FF"/>
    <w:rsid w:val="00483CA5"/>
    <w:rsid w:val="00624F39"/>
    <w:rsid w:val="006B2B2C"/>
    <w:rsid w:val="006C41F1"/>
    <w:rsid w:val="00796917"/>
    <w:rsid w:val="008256A5"/>
    <w:rsid w:val="00830EC0"/>
    <w:rsid w:val="00877B00"/>
    <w:rsid w:val="008D0C36"/>
    <w:rsid w:val="00A24E72"/>
    <w:rsid w:val="00AE6FAB"/>
    <w:rsid w:val="00C23210"/>
    <w:rsid w:val="00D0361A"/>
    <w:rsid w:val="00F9646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2018-08-22T10:17:00Z</cp:lastPrinted>
  <dcterms:created xsi:type="dcterms:W3CDTF">2018-08-21T19:53:00Z</dcterms:created>
  <dcterms:modified xsi:type="dcterms:W3CDTF">2020-04-07T09:53:00Z</dcterms:modified>
</cp:coreProperties>
</file>